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Présents :</w:t>
      </w:r>
      <w:r>
        <w:rPr>
          <w:rFonts w:ascii="Times New Roman" w:hAnsi="Times New Roman" w:cs="Times New Roman"/>
          <w:sz w:val="24"/>
          <w:szCs w:val="24"/>
        </w:rPr>
        <w:t xml:space="preserve"> Damien, Ben, Chloé, Eloïse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avril 2022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Tour d'infos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Chloé : Notre Association à but non lucratif est dans le secteur non marchand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 </w:t>
      </w:r>
      <w:proofErr w:type="gramStart"/>
      <w:r>
        <w:rPr>
          <w:rFonts w:ascii="Times New Roman" w:hAnsi="Times New Roman" w:cs="Times New Roman"/>
          <w:sz w:val="24"/>
          <w:szCs w:val="24"/>
        </w:rPr>
        <w:t>vérifier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ça fonctionne toujours ?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Banque </w:t>
      </w:r>
      <w:proofErr w:type="gramStart"/>
      <w:r>
        <w:rPr>
          <w:rFonts w:ascii="Times New Roman" w:hAnsi="Times New Roman" w:cs="Times New Roman"/>
          <w:sz w:val="24"/>
          <w:szCs w:val="24"/>
        </w:rPr>
        <w:t>vérifier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pour chèque emplois associatif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Damien : mise en place du site web avec Jérémy (Merci !)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nous 5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texte à valider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de l'école : L'élan vert !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Dossier au rectorat 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Ben Papier pour être référencer sur le site de la mairie et office du tourisme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Hello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besoin </w:t>
      </w:r>
      <w:proofErr w:type="spellStart"/>
      <w:r>
        <w:rPr>
          <w:rFonts w:ascii="Times New Roman" w:hAnsi="Times New Roman" w:cs="Times New Roman"/>
          <w:sz w:val="24"/>
          <w:szCs w:val="24"/>
        </w:rPr>
        <w:t>rib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Iban</w:t>
      </w:r>
      <w:proofErr w:type="spellEnd"/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Deamande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salle des associations pour réunion publique : en attente !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rappelle mercredi.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Affiche JC Decaux dans Boulogne pour annoncer nos </w:t>
      </w:r>
      <w:proofErr w:type="spellStart"/>
      <w:r>
        <w:rPr>
          <w:rFonts w:ascii="Times New Roman" w:hAnsi="Times New Roman" w:cs="Times New Roman"/>
          <w:sz w:val="24"/>
          <w:szCs w:val="24"/>
        </w:rPr>
        <w:t>evènements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jours à l'avance (exemple le </w:t>
      </w:r>
      <w:proofErr w:type="spellStart"/>
      <w:r>
        <w:rPr>
          <w:rFonts w:ascii="Times New Roman" w:hAnsi="Times New Roman" w:cs="Times New Roman"/>
          <w:sz w:val="24"/>
          <w:szCs w:val="24"/>
        </w:rPr>
        <w:t>rdv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ramassage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dechets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Ordre du jour : 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 choix du nom de l'école</w:t>
      </w: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Dossier au rectorat</w:t>
      </w: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 Signaler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asso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: Représentant papier mairie</w:t>
      </w: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Nouveau projet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pedago</w:t>
      </w:r>
      <w:proofErr w:type="spellEnd"/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 nom de l'école choisi à l'unanimité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L'élan vert 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1dossier au rectorat : </w:t>
      </w: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comme enseignants ? 4 enseignants = 1 par cycle pour le suivi des apprentissages par socle (</w:t>
      </w:r>
      <w:proofErr w:type="spellStart"/>
      <w:r>
        <w:rPr>
          <w:rFonts w:ascii="Times New Roman" w:hAnsi="Times New Roman" w:cs="Times New Roman"/>
          <w:sz w:val="24"/>
          <w:szCs w:val="24"/>
        </w:rPr>
        <w:t>Eloise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cycle 1, </w:t>
      </w:r>
      <w:proofErr w:type="spellStart"/>
      <w:r>
        <w:rPr>
          <w:rFonts w:ascii="Times New Roman" w:hAnsi="Times New Roman" w:cs="Times New Roman"/>
          <w:sz w:val="24"/>
          <w:szCs w:val="24"/>
        </w:rPr>
        <w:t>Chloe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cycle 2, Lauren = cycle 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cycle 4, préparation brevet des collèges + accompagnent jusqu'au BAC)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&gt; Faire demande de casier judiciaire et présentation du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dîplome</w:t>
      </w:r>
      <w:proofErr w:type="spellEnd"/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justificatifs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damien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(extrait casier judiciaire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ok</w:t>
      </w: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prévisionnel sur 3 ans,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Chloé</w:t>
      </w: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justificatif ERP de base, plans de l'établissement,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Thierry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Porral</w:t>
      </w:r>
      <w:proofErr w:type="spellEnd"/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 à 18 ans ? accompagnement à préparer le bac ? A partir de 16 </w:t>
      </w:r>
      <w:proofErr w:type="gramStart"/>
      <w:r>
        <w:rPr>
          <w:rFonts w:ascii="Times New Roman" w:hAnsi="Times New Roman" w:cs="Times New Roman"/>
          <w:sz w:val="24"/>
          <w:szCs w:val="24"/>
        </w:rPr>
        <w:t>ans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faut justifier d'une formation, par exemple être inscrit dans un lycée hors contrat. </w:t>
      </w:r>
      <w:r>
        <w:rPr>
          <w:rFonts w:ascii="Times New Roman" w:hAnsi="Times New Roman" w:cs="Times New Roman"/>
          <w:b/>
          <w:bCs/>
          <w:sz w:val="24"/>
          <w:szCs w:val="24"/>
        </w:rPr>
        <w:t>On reste sur 3 à 18 ans</w:t>
      </w: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validation courrier déclaration d'ouverture </w:t>
      </w:r>
      <w:r>
        <w:rPr>
          <w:rFonts w:ascii="Times New Roman" w:hAnsi="Times New Roman" w:cs="Times New Roman"/>
          <w:b/>
          <w:bCs/>
          <w:sz w:val="24"/>
          <w:szCs w:val="24"/>
        </w:rPr>
        <w:t>ok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 Signaler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asso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: Représentant papier mairie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: Chloé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du collège d'administration : Ben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mail et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atheb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tel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chloé</w:t>
      </w:r>
      <w:proofErr w:type="spellEnd"/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Nouveau projet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pedago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</w:t>
      </w: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Présentation charte communauté éducative</w:t>
      </w:r>
      <w:r>
        <w:rPr>
          <w:rFonts w:ascii="Times New Roman" w:hAnsi="Times New Roman" w:cs="Times New Roman"/>
          <w:sz w:val="24"/>
          <w:szCs w:val="24"/>
        </w:rPr>
        <w:t xml:space="preserve"> vu</w:t>
      </w: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 Place des parents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charte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1540" w:rsidRDefault="00601540" w:rsidP="006015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 2 ateliers de travail :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 Pédagogie Chloé Damien + qui veut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Crowdfounding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Ben + Damien + qui veut</w:t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1540" w:rsidRDefault="00601540" w:rsidP="00601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Prochaine réunion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10F6">
        <w:rPr>
          <w:rFonts w:ascii="Times New Roman" w:hAnsi="Times New Roman" w:cs="Times New Roman"/>
          <w:sz w:val="24"/>
          <w:szCs w:val="24"/>
        </w:rPr>
        <w:t>lundi</w:t>
      </w:r>
      <w:r>
        <w:rPr>
          <w:rFonts w:ascii="Times New Roman" w:hAnsi="Times New Roman" w:cs="Times New Roman"/>
          <w:sz w:val="24"/>
          <w:szCs w:val="24"/>
        </w:rPr>
        <w:t xml:space="preserve"> 2 Mai 2022 à 10h30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chez Chloé</w:t>
      </w:r>
    </w:p>
    <w:p w:rsidR="006D3E2E" w:rsidRDefault="006D3E2E"/>
    <w:sectPr w:rsidR="006D3E2E" w:rsidSect="007D124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684D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540"/>
    <w:rsid w:val="006010F6"/>
    <w:rsid w:val="00601540"/>
    <w:rsid w:val="006D3E2E"/>
    <w:rsid w:val="00C4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2022-04-24T15:27:00Z</dcterms:created>
  <dcterms:modified xsi:type="dcterms:W3CDTF">2022-04-30T04:52:00Z</dcterms:modified>
</cp:coreProperties>
</file>